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TIC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Logística, Gestor de Logística  / Especialista en Sistemas de Información (si corresponde)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Especialista en Sistemas de Información (si corresponde) /	Referente Técnico Regional (si corresponde) /Referente(s) de TI y/o Telecomunicaciones en la sede 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tareas de mantenimiento, seguimiento y supervisión de todo el equipamiento, las herramientas y los servicios de Tecnología de la Información (TI) y telecomunicaciones, así como avalar el apoyo técnico in situ y la capacitación de los usuarios bajo su responsabilidad, según las normas, políticas, protocolos y procedimientos de MSF, a fin de asegurar el uso eficiente de todos los servicios e infraestructuras de TI y telecomunicaciones.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Supervisar, mantener y controlar todo el equipamiento, las herramientas y los servicios de TI y telecomunicaciones de la misión, según las normas, políticas, protocolos y procedimientos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Supervisar, aplicar y mejorar los protocolos de seguridad de datos (almacenamiento, cortafuegos, derecho de acceso de los usuarios, copia de seguridad, seguridad del equipo y el software, etc.) para asegurar la seguridad y la disponibilidad de los datos; y, en caso de emergencia, su recuperación y continuidad operativa.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Prestar apoyo técnico y facilitar las normas, políticas, protocolos y procedimientos de MSF a todos los usuarios. Proveer asistencia técnica avanzada a los expertos en logística que se ocupen de los sistemas de TI y telecomunicaciones. Cuando sea necesario, colaborar con el Especialista en Sistemas de Información o con el Referente Técnico de la sede para el apoyo de la segunda línea, así como con los proveedores externos, con el fin de asegurar la derivación de todo incidente o problema que no se pueda resolver dentro de su nivel.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Prestar apoyo formativo (instrucciones, formación, apoyo, etc.) a todos los usuarios. Brindar capacitación avanzada (instrucciones, formación, apoyo, etc.) a los expertos en logística que se ocupen de los sistemas de TI y telecomunicaciones.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Presentar informes de actividad de forma regular para los sitios bajo su responsabilidad, según las directrices de MSF. Actualizar y archivar toda la documentación relacionada con los usuarios y las TIC (Tecnologías de la Información y la Comunicación) debido a los cambios en las infraestructuras de TI y telecomunicaciones.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en el cálculo del presupuesto anual de las áreas de TI y telecomunicaciones. Aportar su experiencia técnica al proceso de compras locales.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Planificar, preparar y presentar informes de las visitas que recibe el sitio (o sitios) web bajo su responsabilidad para asegurar los puntos anteriores.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Realizar cualquier otra tarea específica de su área de especialidad, como se define en la descripción de puesto y según el responsable de departamento.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educación secundaria y formación técnica formal.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acreditación de certificados en esta área.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Preferiblemente 1-2 años de experiencia en TI o funciones técnicas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